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5382"/>
        <w:gridCol w:w="1654"/>
        <w:gridCol w:w="1978"/>
      </w:tblGrid>
      <w:tr>
        <w:trPr>
          <w:trHeight w:val="345" w:hRule="atLeast"/>
        </w:trPr>
        <w:tc>
          <w:tcPr>
            <w:tcW w:w="1448" w:type="dxa"/>
            <w:vMerge w:val="restart"/>
          </w:tcPr>
          <w:p>
            <w:pPr>
              <w:pStyle w:val="TableParagraph"/>
              <w:spacing w:before="185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86449" cy="863250"/>
                  <wp:effectExtent l="0" t="0" r="0" b="0"/>
                  <wp:docPr id="3" name="Image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449" cy="86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382" w:type="dxa"/>
            <w:vMerge w:val="restart"/>
          </w:tcPr>
          <w:p>
            <w:pPr>
              <w:pStyle w:val="TableParagraph"/>
              <w:spacing w:line="278" w:lineRule="auto" w:before="251"/>
              <w:ind w:left="1188" w:right="1173" w:firstLine="127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T.C.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ARDAHAN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ÜNİVERSİTESİ</w:t>
            </w:r>
          </w:p>
          <w:p>
            <w:pPr>
              <w:pStyle w:val="TableParagraph"/>
              <w:spacing w:line="276" w:lineRule="auto"/>
              <w:ind w:left="2239" w:hanging="1758"/>
              <w:rPr>
                <w:b/>
                <w:sz w:val="24"/>
              </w:rPr>
            </w:pPr>
            <w:r>
              <w:rPr>
                <w:b/>
                <w:sz w:val="24"/>
              </w:rPr>
              <w:t>AKADEMİK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DANIŞMAN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OLMA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TALEP </w:t>
            </w:r>
            <w:r>
              <w:rPr>
                <w:b/>
                <w:spacing w:val="-2"/>
                <w:sz w:val="24"/>
              </w:rPr>
              <w:t>FORMU</w:t>
            </w:r>
          </w:p>
        </w:tc>
        <w:tc>
          <w:tcPr>
            <w:tcW w:w="1654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Doküman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No:</w:t>
            </w:r>
          </w:p>
        </w:tc>
        <w:tc>
          <w:tcPr>
            <w:tcW w:w="1978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ARÜ.SKSDB.FR.004</w:t>
            </w:r>
          </w:p>
        </w:tc>
      </w:tr>
      <w:tr>
        <w:trPr>
          <w:trHeight w:val="345" w:hRule="atLeast"/>
        </w:trPr>
        <w:tc>
          <w:tcPr>
            <w:tcW w:w="1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Yayın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Tarihi:</w:t>
            </w:r>
          </w:p>
        </w:tc>
        <w:tc>
          <w:tcPr>
            <w:tcW w:w="1978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20.01.2026</w:t>
            </w:r>
          </w:p>
        </w:tc>
      </w:tr>
      <w:tr>
        <w:trPr>
          <w:trHeight w:val="369" w:hRule="atLeast"/>
        </w:trPr>
        <w:tc>
          <w:tcPr>
            <w:tcW w:w="1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Tarihi:</w:t>
            </w:r>
          </w:p>
        </w:tc>
        <w:tc>
          <w:tcPr>
            <w:tcW w:w="1978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1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No:</w:t>
            </w:r>
          </w:p>
        </w:tc>
        <w:tc>
          <w:tcPr>
            <w:tcW w:w="1978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446" w:hRule="atLeast"/>
        </w:trPr>
        <w:tc>
          <w:tcPr>
            <w:tcW w:w="1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Sayfa:</w:t>
            </w:r>
          </w:p>
        </w:tc>
        <w:tc>
          <w:tcPr>
            <w:tcW w:w="1978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"/>
        <w:rPr>
          <w:rFonts w:ascii="Times New Roman"/>
        </w:rPr>
      </w:pPr>
    </w:p>
    <w:p>
      <w:pPr>
        <w:pStyle w:val="BodyText"/>
        <w:tabs>
          <w:tab w:pos="8840" w:val="left" w:leader="dot"/>
        </w:tabs>
        <w:ind w:left="1156"/>
      </w:pPr>
      <w:r>
        <w:rPr/>
        <w:t>Üniversitemiz</w:t>
      </w:r>
      <w:r>
        <w:rPr>
          <w:spacing w:val="-9"/>
        </w:rPr>
        <w:t> </w:t>
      </w:r>
      <w:r>
        <w:rPr/>
        <w:t>bünyesinde</w:t>
      </w:r>
      <w:r>
        <w:rPr>
          <w:spacing w:val="-9"/>
        </w:rPr>
        <w:t> </w:t>
      </w:r>
      <w:r>
        <w:rPr/>
        <w:t>kurulacak</w:t>
      </w:r>
      <w:r>
        <w:rPr>
          <w:spacing w:val="-8"/>
        </w:rPr>
        <w:t> </w:t>
      </w:r>
      <w:r>
        <w:rPr>
          <w:spacing w:val="-4"/>
        </w:rPr>
        <w:t>olan</w:t>
      </w:r>
      <w:r>
        <w:rPr>
          <w:rFonts w:ascii="Times New Roman" w:hAnsi="Times New Roman"/>
        </w:rPr>
        <w:tab/>
      </w:r>
      <w:r>
        <w:rPr>
          <w:spacing w:val="-2"/>
        </w:rPr>
        <w:t>Topluluğunun</w:t>
      </w:r>
    </w:p>
    <w:p>
      <w:pPr>
        <w:pStyle w:val="BodyText"/>
        <w:spacing w:before="41"/>
        <w:ind w:left="564"/>
      </w:pPr>
      <w:r>
        <w:rPr/>
        <w:t>akademik</w:t>
      </w:r>
      <w:r>
        <w:rPr>
          <w:spacing w:val="-10"/>
        </w:rPr>
        <w:t> </w:t>
      </w:r>
      <w:r>
        <w:rPr/>
        <w:t>danışmanlığını</w:t>
      </w:r>
      <w:r>
        <w:rPr>
          <w:spacing w:val="-9"/>
        </w:rPr>
        <w:t> </w:t>
      </w:r>
      <w:r>
        <w:rPr/>
        <w:t>üstlenmek</w:t>
      </w:r>
      <w:r>
        <w:rPr>
          <w:spacing w:val="-9"/>
        </w:rPr>
        <w:t> </w:t>
      </w:r>
      <w:r>
        <w:rPr>
          <w:spacing w:val="-2"/>
        </w:rPr>
        <w:t>istiyorum.</w:t>
      </w:r>
    </w:p>
    <w:p>
      <w:pPr>
        <w:pStyle w:val="BodyText"/>
        <w:spacing w:line="276" w:lineRule="auto" w:before="38"/>
        <w:ind w:left="564" w:firstLine="659"/>
      </w:pPr>
      <w:r>
        <w:rPr/>
        <w:t>Makamınızca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uygun</w:t>
      </w:r>
      <w:r>
        <w:rPr>
          <w:spacing w:val="-3"/>
        </w:rPr>
        <w:t> </w:t>
      </w:r>
      <w:r>
        <w:rPr/>
        <w:t>görüldüğü</w:t>
      </w:r>
      <w:r>
        <w:rPr>
          <w:spacing w:val="-3"/>
        </w:rPr>
        <w:t> </w:t>
      </w:r>
      <w:r>
        <w:rPr/>
        <w:t>takdirde</w:t>
      </w:r>
      <w:r>
        <w:rPr>
          <w:spacing w:val="-2"/>
        </w:rPr>
        <w:t> </w:t>
      </w:r>
      <w:r>
        <w:rPr/>
        <w:t>adı</w:t>
      </w:r>
      <w:r>
        <w:rPr>
          <w:spacing w:val="-2"/>
        </w:rPr>
        <w:t> </w:t>
      </w:r>
      <w:r>
        <w:rPr/>
        <w:t>geçen</w:t>
      </w:r>
      <w:r>
        <w:rPr>
          <w:spacing w:val="-7"/>
        </w:rPr>
        <w:t> </w:t>
      </w:r>
      <w:r>
        <w:rPr/>
        <w:t>öğrenci</w:t>
      </w:r>
      <w:r>
        <w:rPr>
          <w:spacing w:val="-5"/>
        </w:rPr>
        <w:t> </w:t>
      </w:r>
      <w:r>
        <w:rPr/>
        <w:t>topluluğuna</w:t>
      </w:r>
      <w:r>
        <w:rPr>
          <w:spacing w:val="-2"/>
        </w:rPr>
        <w:t> </w:t>
      </w:r>
      <w:r>
        <w:rPr/>
        <w:t>danışman</w:t>
      </w:r>
      <w:r>
        <w:rPr>
          <w:spacing w:val="-5"/>
        </w:rPr>
        <w:t> </w:t>
      </w:r>
      <w:r>
        <w:rPr/>
        <w:t>olarak görevlendirilmem hususunda gereğini arz ederim.</w:t>
      </w:r>
    </w:p>
    <w:p>
      <w:pPr>
        <w:pStyle w:val="BodyText"/>
        <w:spacing w:line="273" w:lineRule="auto" w:before="3"/>
        <w:ind w:left="6821" w:right="2255"/>
      </w:pPr>
      <w:r>
        <w:rPr>
          <w:spacing w:val="-2"/>
        </w:rPr>
        <w:t>……./……./20…. </w:t>
      </w:r>
      <w:r>
        <w:rPr/>
        <w:t>Adı Soyadı</w:t>
      </w:r>
    </w:p>
    <w:p>
      <w:pPr>
        <w:pStyle w:val="BodyText"/>
        <w:spacing w:before="21"/>
        <w:ind w:left="6821"/>
      </w:pPr>
      <w:r>
        <w:rPr>
          <w:spacing w:val="-2"/>
        </w:rPr>
        <w:t>İmza/Kaşe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6"/>
      </w:pPr>
    </w:p>
    <w:p>
      <w:pPr>
        <w:spacing w:before="1" w:after="3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Akademik</w:t>
      </w:r>
      <w:r>
        <w:rPr>
          <w:b/>
          <w:spacing w:val="-2"/>
          <w:sz w:val="22"/>
        </w:rPr>
        <w:t> Danışmanın</w:t>
      </w:r>
    </w:p>
    <w:tbl>
      <w:tblPr>
        <w:tblW w:w="0" w:type="auto"/>
        <w:jc w:val="left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7"/>
        <w:gridCol w:w="356"/>
        <w:gridCol w:w="7391"/>
      </w:tblGrid>
      <w:tr>
        <w:trPr>
          <w:trHeight w:val="731" w:hRule="atLeast"/>
        </w:trPr>
        <w:tc>
          <w:tcPr>
            <w:tcW w:w="1817" w:type="dxa"/>
          </w:tcPr>
          <w:p>
            <w:pPr>
              <w:pStyle w:val="TableParagraph"/>
              <w:spacing w:before="234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pacing w:val="-2"/>
                <w:sz w:val="22"/>
              </w:rPr>
              <w:t>Birim/Bölüm</w:t>
            </w:r>
          </w:p>
        </w:tc>
        <w:tc>
          <w:tcPr>
            <w:tcW w:w="356" w:type="dxa"/>
          </w:tcPr>
          <w:p>
            <w:pPr>
              <w:pStyle w:val="TableParagraph"/>
              <w:spacing w:before="234"/>
              <w:ind w:left="0" w:right="68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10"/>
                <w:sz w:val="22"/>
              </w:rPr>
              <w:t>:</w:t>
            </w:r>
          </w:p>
        </w:tc>
        <w:tc>
          <w:tcPr>
            <w:tcW w:w="739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34" w:hRule="atLeast"/>
        </w:trPr>
        <w:tc>
          <w:tcPr>
            <w:tcW w:w="1817" w:type="dxa"/>
          </w:tcPr>
          <w:p>
            <w:pPr>
              <w:pStyle w:val="TableParagraph"/>
              <w:spacing w:before="234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Dahili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5"/>
                <w:sz w:val="22"/>
              </w:rPr>
              <w:t>No</w:t>
            </w:r>
          </w:p>
        </w:tc>
        <w:tc>
          <w:tcPr>
            <w:tcW w:w="356" w:type="dxa"/>
          </w:tcPr>
          <w:p>
            <w:pPr>
              <w:pStyle w:val="TableParagraph"/>
              <w:spacing w:before="234"/>
              <w:ind w:left="0" w:right="68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10"/>
                <w:sz w:val="22"/>
              </w:rPr>
              <w:t>:</w:t>
            </w:r>
          </w:p>
        </w:tc>
        <w:tc>
          <w:tcPr>
            <w:tcW w:w="739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697" w:hRule="atLeast"/>
        </w:trPr>
        <w:tc>
          <w:tcPr>
            <w:tcW w:w="1817" w:type="dxa"/>
          </w:tcPr>
          <w:p>
            <w:pPr>
              <w:pStyle w:val="TableParagraph"/>
              <w:spacing w:before="21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Cep.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4"/>
                <w:sz w:val="22"/>
              </w:rPr>
              <w:t>Tel.</w:t>
            </w:r>
          </w:p>
        </w:tc>
        <w:tc>
          <w:tcPr>
            <w:tcW w:w="356" w:type="dxa"/>
          </w:tcPr>
          <w:p>
            <w:pPr>
              <w:pStyle w:val="TableParagraph"/>
              <w:spacing w:before="215"/>
              <w:ind w:left="0" w:right="68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10"/>
                <w:sz w:val="22"/>
              </w:rPr>
              <w:t>:</w:t>
            </w:r>
          </w:p>
        </w:tc>
        <w:tc>
          <w:tcPr>
            <w:tcW w:w="739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34" w:hRule="atLeast"/>
        </w:trPr>
        <w:tc>
          <w:tcPr>
            <w:tcW w:w="1817" w:type="dxa"/>
          </w:tcPr>
          <w:p>
            <w:pPr>
              <w:pStyle w:val="TableParagraph"/>
              <w:spacing w:before="234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e-</w:t>
            </w:r>
            <w:r>
              <w:rPr>
                <w:rFonts w:ascii="Calibri"/>
                <w:b/>
                <w:spacing w:val="-4"/>
                <w:sz w:val="22"/>
              </w:rPr>
              <w:t>mail</w:t>
            </w:r>
          </w:p>
        </w:tc>
        <w:tc>
          <w:tcPr>
            <w:tcW w:w="356" w:type="dxa"/>
          </w:tcPr>
          <w:p>
            <w:pPr>
              <w:pStyle w:val="TableParagraph"/>
              <w:spacing w:before="234"/>
              <w:ind w:left="0" w:right="68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10"/>
                <w:sz w:val="22"/>
              </w:rPr>
              <w:t>:</w:t>
            </w:r>
          </w:p>
        </w:tc>
        <w:tc>
          <w:tcPr>
            <w:tcW w:w="739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sectPr>
      <w:footerReference w:type="default" r:id="rId5"/>
      <w:type w:val="continuous"/>
      <w:pgSz w:w="11920" w:h="16850"/>
      <w:pgMar w:header="0" w:footer="1848" w:top="720" w:bottom="2040" w:left="850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Calibri">
    <w:altName w:val="Calibri"/>
    <w:charset w:val="A2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0256">
              <wp:simplePos x="0" y="0"/>
              <wp:positionH relativeFrom="page">
                <wp:posOffset>812088</wp:posOffset>
              </wp:positionH>
              <wp:positionV relativeFrom="page">
                <wp:posOffset>9380931</wp:posOffset>
              </wp:positionV>
              <wp:extent cx="359791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597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22"/>
                            </w:rPr>
                            <w:t>Not:</w:t>
                          </w:r>
                          <w:r>
                            <w:rPr>
                              <w:b/>
                              <w:color w:val="FF0000"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FF0000"/>
                              <w:sz w:val="22"/>
                            </w:rPr>
                            <w:t>Bu</w:t>
                          </w:r>
                          <w:r>
                            <w:rPr>
                              <w:b/>
                              <w:color w:val="FF0000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FF0000"/>
                              <w:sz w:val="22"/>
                            </w:rPr>
                            <w:t>belgeye</w:t>
                          </w:r>
                          <w:r>
                            <w:rPr>
                              <w:b/>
                              <w:color w:val="FF0000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FF0000"/>
                              <w:sz w:val="22"/>
                            </w:rPr>
                            <w:t>özgeçmişinizi</w:t>
                          </w:r>
                          <w:r>
                            <w:rPr>
                              <w:b/>
                              <w:color w:val="FF0000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FF0000"/>
                              <w:sz w:val="22"/>
                            </w:rPr>
                            <w:t>(Word</w:t>
                          </w:r>
                          <w:r>
                            <w:rPr>
                              <w:b/>
                              <w:color w:val="FF0000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FF0000"/>
                              <w:sz w:val="22"/>
                            </w:rPr>
                            <w:t>belgesi</w:t>
                          </w:r>
                          <w:r>
                            <w:rPr>
                              <w:b/>
                              <w:color w:val="FF0000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FF0000"/>
                              <w:sz w:val="22"/>
                            </w:rPr>
                            <w:t>olarak)</w:t>
                          </w:r>
                          <w:r>
                            <w:rPr>
                              <w:b/>
                              <w:color w:val="FF0000"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2"/>
                            </w:rPr>
                            <w:t>ekleyiniz.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3.944pt;margin-top:738.656006pt;width:283.3pt;height:13.05pt;mso-position-horizontal-relative:page;mso-position-vertical-relative:page;z-index:-15796224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FF0000"/>
                        <w:sz w:val="22"/>
                      </w:rPr>
                      <w:t>Not:</w:t>
                    </w:r>
                    <w:r>
                      <w:rPr>
                        <w:b/>
                        <w:color w:val="FF0000"/>
                        <w:spacing w:val="-9"/>
                        <w:sz w:val="22"/>
                      </w:rPr>
                      <w:t> </w:t>
                    </w:r>
                    <w:r>
                      <w:rPr>
                        <w:b/>
                        <w:color w:val="FF0000"/>
                        <w:sz w:val="22"/>
                      </w:rPr>
                      <w:t>Bu</w:t>
                    </w:r>
                    <w:r>
                      <w:rPr>
                        <w:b/>
                        <w:color w:val="FF0000"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color w:val="FF0000"/>
                        <w:sz w:val="22"/>
                      </w:rPr>
                      <w:t>belgeye</w:t>
                    </w:r>
                    <w:r>
                      <w:rPr>
                        <w:b/>
                        <w:color w:val="FF0000"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color w:val="FF0000"/>
                        <w:sz w:val="22"/>
                      </w:rPr>
                      <w:t>özgeçmişinizi</w:t>
                    </w:r>
                    <w:r>
                      <w:rPr>
                        <w:b/>
                        <w:color w:val="FF0000"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color w:val="FF0000"/>
                        <w:sz w:val="22"/>
                      </w:rPr>
                      <w:t>(Word</w:t>
                    </w:r>
                    <w:r>
                      <w:rPr>
                        <w:b/>
                        <w:color w:val="FF0000"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color w:val="FF0000"/>
                        <w:sz w:val="22"/>
                      </w:rPr>
                      <w:t>belgesi</w:t>
                    </w:r>
                    <w:r>
                      <w:rPr>
                        <w:b/>
                        <w:color w:val="FF0000"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color w:val="FF0000"/>
                        <w:sz w:val="22"/>
                      </w:rPr>
                      <w:t>olarak)</w:t>
                    </w:r>
                    <w:r>
                      <w:rPr>
                        <w:b/>
                        <w:color w:val="FF0000"/>
                        <w:spacing w:val="-8"/>
                        <w:sz w:val="22"/>
                      </w:rPr>
                      <w:t> </w:t>
                    </w:r>
                    <w:r>
                      <w:rPr>
                        <w:b/>
                        <w:color w:val="FF0000"/>
                        <w:spacing w:val="-2"/>
                        <w:sz w:val="22"/>
                      </w:rPr>
                      <w:t>ekleyiniz.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0768">
              <wp:simplePos x="0" y="0"/>
              <wp:positionH relativeFrom="page">
                <wp:posOffset>812088</wp:posOffset>
              </wp:positionH>
              <wp:positionV relativeFrom="page">
                <wp:posOffset>9754642</wp:posOffset>
              </wp:positionV>
              <wp:extent cx="5809615" cy="3409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809615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18" w:firstLine="0"/>
                            <w:jc w:val="left"/>
                            <w:rPr>
                              <w:rFonts w:ascii="Times New Roman" w:hAnsi="Times New Roman"/>
                              <w:b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2"/>
                            </w:rPr>
                            <w:t>KVKK kapsamınsa 6698 sayılı kanuna göre verilen bilgiler öğrenci kulüpleri üyelik işlemlerinde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2"/>
                            </w:rPr>
                            <w:t>kullanılacaktır.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3.944pt;margin-top:768.082092pt;width:457.45pt;height:26.85pt;mso-position-horizontal-relative:page;mso-position-vertical-relative:page;z-index:-15795712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18" w:firstLine="0"/>
                      <w:jc w:val="left"/>
                      <w:rPr>
                        <w:rFonts w:ascii="Times New Roman" w:hAnsi="Times New Roman"/>
                        <w:b/>
                        <w:sz w:val="22"/>
                      </w:rPr>
                    </w:pPr>
                    <w:r>
                      <w:rPr>
                        <w:rFonts w:ascii="Times New Roman" w:hAnsi="Times New Roman"/>
                        <w:b/>
                        <w:sz w:val="22"/>
                      </w:rPr>
                      <w:t>KVKK kapsamınsa 6698 sayılı kanuna göre verilen bilgiler öğrenci kulüpleri üyelik işlemlerinde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2"/>
                      </w:rPr>
                      <w:t>kullanılacaktır.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2026-01-27T07:05:56Z</dcterms:created>
  <dcterms:modified xsi:type="dcterms:W3CDTF">2026-01-27T07:05:56Z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Neevia Document Converter Pro v7.1.0.106 (http://neevia.com)</vt:lpwstr>
  </property>
</Properties>
</file>